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Шнековый транспортер 13м, зав.415, инв.00-013328, инв.№ 00-013328, 1 шт,
Челюсть 158 АТТ-178СГ.07.02.000К, инв.№ 00-00041807, 1 шт,
Челюсть 2 7/8 ГК32.291.073, инв.№ 0000029242, 2 шт,
Челюсть 8" (ZQ203-32) №203-183, инв.№ 00-00041046, 18 шт,
Челюсть 8" 01.01-14М, инв.№ 00-00038840, 6 шт,
Челюсть в комплекте 13 3/8" 56.640.00, инв.№ 00-00039950, 4 шт,
Челюсть главная 9 5/8 ГК41.245.00, инв.№ 00-00033228, 2 шт,
Челюсть неподвижная 2 7/8 45.291В, инв.№ 0000040238, 3 шт,
Челюсть неподвижная 2 7/8 45.292В, инв.№ 0000040237, 17 шт,
Челюсть неподвижная 2 7/8 ГК32.292.073, инв.№ 0000027843, 1 шт,
Челюсть сменная ГК.15.424.000, инв.№ 0000035109, 4 шт,
Шаблон профидьный ШПРЗ-06, инв.№ 0000057358, 4 шт,
Шаблон профидьный ШПРЗ-09, инв.№ 0000057359, 6 шт,
Шаблон профидьный ШПРЗ-09, инв.№ 0000057359, 1 шт,
Шайба ГК.40.001.10, инв.№ 0000036417, 10 шт,
Шайба ГК.40.001.11, инв.№ 0000036418, 20 шт,
Шайба пружинная DW40E0501BZ16000008, инв.№ 00-00041940, 24 шт,
Шайба пружинная DW40E0501BZ16700004, инв.№ 00-00041944, 48 шт,
Шаровой клапан DW40E0801wg02200027, инв.№ 00-00042310, 3 шт,
Шпилька вальцовая 992012-72, инв.№ 0000038942, 15 шт,
Шпилька вальцовая 992012-73, инв.№ 0000031256, 211 шт,
Шпилька ролика ГК.042.280, инв.№ 0000015070, 1 шт,
Шпилька челюсти ГК 32.042.290, инв.№ 0000042232, 33 шт,
Шпилька челюсти ГК.42.290, инв.№ 0000015072, 2 шт,
Шплинт DW40E0301BZ000008, инв.№ 00-00041975, 9 шт,
Штанга операт. ШО-10/3, инв.№ 0000016522, 5 шт,
Штифт 6х36 ГОСТ 3128-70, инв.№ 00-00049178, 430 шт,
Штифт ГК 001.138, инв.№ 0000012811, 3 шт,
Штуцер ГК32.109.009, инв.№ 0000048064, 7 шт,
Эксикатор, инв.№ 00-00039603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14 37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