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7414–ОАЗФ/1/1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"СТР";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Лада 212140 4*4 2016 год - 1 шт., Автомобиль Хонде Санта ФЕ 2.5 GLS FN 2008 год - 1 шт., Автомобиль ГАЗ 27527 2016 год - 1 шт., Автомобиль УАЗ-390945 2013 год - 1 шт., Автомобиль Хенде IX55AT CRDI 2012 год - 1 шт., Автомобиль Хенде IX55AT CRDI 2011 год - 1 шт.,.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А32-6175/2021 74/108Б.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Краснодарского края.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"СТР".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«19» июня 2023г.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«24» июля 2023г.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