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Зеленина (Власова) Ольга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CHANGAN CS 35 SC7164B5, год выпуска 2018, идентификационный номер (VIN) XDJA3ADE4JL002218.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А40-135414/21.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Зеленина (Власова) Ольга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сентября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сентября 2022 года, время:  18:43:39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Огородников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ИНН:433200721252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сентября 2022 года, время:  15:09:05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Станислав Артурович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ИНН:391302437228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сентября 2022 года, время:  17:57:10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Берданов Андрей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ОГРНИП:316723200072990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сентября 2022 года, время:  17:57:10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Берданов Андрей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ОГРНИП:316723200072990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сентября 2022 года, время:  15:09:05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Станислав Артурович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ИНН:391302437228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сентября 2022 года, время:  18:43:39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Огородников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ИНН:433200721252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