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6111–ОТПП/1/31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Лядвинский Игорь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транспортное средство, Марка и(или) модель: MAZDA 6;
Год выпуска: 2010
Идентификационный номер (VIN): JNSGH12F701415302
Номер кузова (кабины): IMZGH12F701415302
Цвет кузова (кабины): БЕЛЫЙ
Мощность (кВт/л.с.): 108/147
Тип транспортного средства: легковой автомобиль.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650 700.00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А40-108210/2021.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Лядвинский Игорь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24.08.2022 10:00:00 ⇆ 28.08.2022 19:00:00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августа 2022 года, время:  18:30:12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августа 2022 года, время:  18:57:10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дубцова юлия робертовна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ИНН:026701311791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августа 2022 года, время:  18:57:10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дубцова юлия робертовна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ИНН:026701311791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августа 2022 года, время:  18:30:12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